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2A2" w:rsidRPr="007D72A2" w:rsidRDefault="007D72A2" w:rsidP="007D72A2">
      <w:pPr>
        <w:widowControl/>
        <w:spacing w:before="75" w:after="75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7D72A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附件</w:t>
      </w:r>
    </w:p>
    <w:p w:rsidR="007D72A2" w:rsidRPr="007D72A2" w:rsidRDefault="007D72A2" w:rsidP="007D72A2">
      <w:pPr>
        <w:widowControl/>
        <w:spacing w:before="75" w:after="75"/>
        <w:jc w:val="center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7D72A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2021年度(第四批)注册会计师注册申请汇总表</w:t>
      </w:r>
    </w:p>
    <w:p w:rsidR="007D72A2" w:rsidRPr="007D72A2" w:rsidRDefault="007D72A2" w:rsidP="007D72A2">
      <w:pPr>
        <w:widowControl/>
        <w:spacing w:before="75" w:after="75"/>
        <w:jc w:val="center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7D72A2">
        <w:rPr>
          <w:rFonts w:ascii="MS Mincho" w:eastAsia="MS Mincho" w:hAnsi="MS Mincho" w:cs="MS Mincho" w:hint="eastAsia"/>
          <w:color w:val="000000"/>
          <w:kern w:val="0"/>
          <w:sz w:val="42"/>
          <w:szCs w:val="42"/>
        </w:rPr>
        <w:t>​</w:t>
      </w:r>
      <w:bookmarkStart w:id="0" w:name="_GoBack"/>
      <w:bookmarkEnd w:id="0"/>
      <w:r w:rsidRPr="007D72A2">
        <w:rPr>
          <w:rFonts w:ascii="Calibri" w:eastAsia="仿宋" w:hAnsi="Calibri" w:cs="Calibri"/>
          <w:color w:val="000000"/>
          <w:kern w:val="0"/>
          <w:sz w:val="29"/>
          <w:szCs w:val="29"/>
        </w:rPr>
        <w:t> </w:t>
      </w:r>
    </w:p>
    <w:tbl>
      <w:tblPr>
        <w:tblW w:w="8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1029"/>
        <w:gridCol w:w="4045"/>
        <w:gridCol w:w="2381"/>
      </w:tblGrid>
      <w:tr w:rsidR="00A942AA" w:rsidRPr="007D72A2" w:rsidTr="00A942AA">
        <w:trPr>
          <w:trHeight w:val="778"/>
          <w:jc w:val="center"/>
        </w:trPr>
        <w:tc>
          <w:tcPr>
            <w:tcW w:w="814" w:type="dxa"/>
            <w:shd w:val="clear" w:color="auto" w:fill="F7F7F7"/>
            <w:vAlign w:val="center"/>
          </w:tcPr>
          <w:p w:rsidR="00A942AA" w:rsidRPr="007D72A2" w:rsidRDefault="00A942AA" w:rsidP="007D72A2">
            <w:pPr>
              <w:widowControl/>
              <w:spacing w:after="15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29" w:type="dxa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045" w:type="dxa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会计师事务所名称</w:t>
            </w:r>
          </w:p>
        </w:tc>
        <w:tc>
          <w:tcPr>
            <w:tcW w:w="2381" w:type="dxa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考试全科合格证或考核（认定）批准文号</w:t>
            </w:r>
          </w:p>
        </w:tc>
      </w:tr>
      <w:tr w:rsidR="00A942AA" w:rsidRPr="007D72A2" w:rsidTr="00A942AA">
        <w:trPr>
          <w:trHeight w:val="467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许爱玲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北京明光会计师事务所有限责任公司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B96070038</w:t>
            </w:r>
          </w:p>
        </w:tc>
      </w:tr>
      <w:tr w:rsidR="00A942AA" w:rsidRPr="007D72A2" w:rsidTr="00A942AA">
        <w:trPr>
          <w:trHeight w:val="766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魏宝珍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北京爱思济会计师事务所有限责任公司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QY150700222</w:t>
            </w:r>
          </w:p>
        </w:tc>
      </w:tr>
      <w:tr w:rsidR="00A942AA" w:rsidRPr="007D72A2" w:rsidTr="00A942AA">
        <w:trPr>
          <w:trHeight w:val="467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刘双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北京精与诚会计师事务所有限责任公司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QY180700925</w:t>
            </w:r>
          </w:p>
        </w:tc>
      </w:tr>
      <w:tr w:rsidR="00A942AA" w:rsidRPr="007D72A2" w:rsidTr="00A942AA">
        <w:trPr>
          <w:trHeight w:val="467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邢妮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北京精与诚会计师事务所有限责任公司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QY180701871</w:t>
            </w:r>
          </w:p>
        </w:tc>
      </w:tr>
      <w:tr w:rsidR="00A942AA" w:rsidRPr="007D72A2" w:rsidTr="00A942AA">
        <w:trPr>
          <w:trHeight w:val="778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邓以高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中北成会计师事务所（北京）有限公司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QY162001222</w:t>
            </w:r>
          </w:p>
        </w:tc>
      </w:tr>
      <w:tr w:rsidR="00A942AA" w:rsidRPr="007D72A2" w:rsidTr="00A942AA">
        <w:trPr>
          <w:trHeight w:val="467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赵洁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利安达会计师事务所（特殊普通合伙）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QY170700279</w:t>
            </w:r>
          </w:p>
        </w:tc>
      </w:tr>
      <w:tr w:rsidR="00A942AA" w:rsidRPr="007D72A2" w:rsidTr="00A942AA">
        <w:trPr>
          <w:trHeight w:val="778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赵曼曼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中勤万信会计师事务所（特殊普通合伙）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QY202003259</w:t>
            </w:r>
          </w:p>
        </w:tc>
      </w:tr>
      <w:tr w:rsidR="00A942AA" w:rsidRPr="007D72A2" w:rsidTr="00A942AA">
        <w:trPr>
          <w:trHeight w:val="467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武云梅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中兴华会计师事务所（特殊普通合伙）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QY170700850</w:t>
            </w:r>
          </w:p>
        </w:tc>
      </w:tr>
      <w:tr w:rsidR="00A942AA" w:rsidRPr="007D72A2" w:rsidTr="00A942AA">
        <w:trPr>
          <w:trHeight w:val="467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王文洲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中兴华会计师事务所（特殊普通合伙）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QY160701534</w:t>
            </w:r>
          </w:p>
        </w:tc>
      </w:tr>
      <w:tr w:rsidR="00A942AA" w:rsidRPr="007D72A2" w:rsidTr="00A942AA">
        <w:trPr>
          <w:trHeight w:val="467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迟旭平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中喜会计师事务所（特殊普通合伙）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QY190600037</w:t>
            </w:r>
          </w:p>
        </w:tc>
      </w:tr>
      <w:tr w:rsidR="00A942AA" w:rsidRPr="007D72A2" w:rsidTr="00A942AA">
        <w:trPr>
          <w:trHeight w:val="455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张桂芝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中威会计师事务所有限责任公司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B08030033</w:t>
            </w:r>
          </w:p>
        </w:tc>
      </w:tr>
      <w:tr w:rsidR="00A942AA" w:rsidRPr="007D72A2" w:rsidTr="00A942AA">
        <w:trPr>
          <w:trHeight w:val="467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商晓婷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QY141500422</w:t>
            </w:r>
          </w:p>
        </w:tc>
      </w:tr>
      <w:tr w:rsidR="00A942AA" w:rsidRPr="007D72A2" w:rsidTr="00A942AA">
        <w:trPr>
          <w:trHeight w:val="778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谭帅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QY190701469</w:t>
            </w:r>
          </w:p>
        </w:tc>
      </w:tr>
      <w:tr w:rsidR="00A942AA" w:rsidRPr="007D72A2" w:rsidTr="00A942AA">
        <w:trPr>
          <w:trHeight w:val="778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胡溪梓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QY202700118</w:t>
            </w:r>
          </w:p>
        </w:tc>
      </w:tr>
      <w:tr w:rsidR="00A942AA" w:rsidRPr="007D72A2" w:rsidTr="00A942AA">
        <w:trPr>
          <w:trHeight w:val="778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董秀娇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QZ172000018</w:t>
            </w:r>
          </w:p>
        </w:tc>
      </w:tr>
      <w:tr w:rsidR="00A942AA" w:rsidRPr="007D72A2" w:rsidTr="00A942AA">
        <w:trPr>
          <w:trHeight w:val="778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常歌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QY190700248</w:t>
            </w:r>
          </w:p>
        </w:tc>
      </w:tr>
      <w:tr w:rsidR="00A942AA" w:rsidRPr="007D72A2" w:rsidTr="00A942AA">
        <w:trPr>
          <w:trHeight w:val="455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李文博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QY190700815</w:t>
            </w:r>
          </w:p>
        </w:tc>
      </w:tr>
      <w:tr w:rsidR="00A942AA" w:rsidRPr="007D72A2" w:rsidTr="00A942AA">
        <w:trPr>
          <w:trHeight w:val="778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李红云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北京华益和会计师事务所有限公司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B98030167</w:t>
            </w:r>
          </w:p>
        </w:tc>
      </w:tr>
      <w:tr w:rsidR="00A942AA" w:rsidRPr="007D72A2" w:rsidTr="00A942AA">
        <w:trPr>
          <w:trHeight w:val="467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赵婉雨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中瑞诚会计师事务所（特殊普通合伙）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QY20250010</w:t>
            </w:r>
          </w:p>
        </w:tc>
      </w:tr>
      <w:tr w:rsidR="00A942AA" w:rsidRPr="007D72A2" w:rsidTr="00A942AA">
        <w:trPr>
          <w:trHeight w:val="479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郭立颖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北京中启恒会计师事务所有限责任公司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B02070288</w:t>
            </w:r>
          </w:p>
        </w:tc>
      </w:tr>
      <w:tr w:rsidR="00A942AA" w:rsidRPr="007D72A2" w:rsidTr="00A942AA">
        <w:trPr>
          <w:trHeight w:val="778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丁云飞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亚太（集团）会计师事务所（特殊普通合伙）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QY202500541</w:t>
            </w:r>
          </w:p>
        </w:tc>
      </w:tr>
      <w:tr w:rsidR="00A942AA" w:rsidRPr="007D72A2" w:rsidTr="00A942AA">
        <w:trPr>
          <w:trHeight w:val="778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付聪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大信会计师事务所（特殊普通合伙）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QY190800454</w:t>
            </w:r>
          </w:p>
        </w:tc>
      </w:tr>
      <w:tr w:rsidR="00A942AA" w:rsidRPr="007D72A2" w:rsidTr="00A942AA">
        <w:trPr>
          <w:trHeight w:val="455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韩远征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大信会计师事务所（特殊普通合伙）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QY160500124</w:t>
            </w:r>
          </w:p>
        </w:tc>
      </w:tr>
      <w:tr w:rsidR="00A942AA" w:rsidRPr="007D72A2" w:rsidTr="00A942AA">
        <w:trPr>
          <w:trHeight w:val="778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李艳荣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大信会计师事务所（特殊普通合伙）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QY190300335</w:t>
            </w:r>
          </w:p>
        </w:tc>
      </w:tr>
      <w:tr w:rsidR="00A942AA" w:rsidRPr="007D72A2" w:rsidTr="00A942AA">
        <w:trPr>
          <w:trHeight w:val="778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王梦颖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大信会计师事务所（特殊普通合伙）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QY190701558</w:t>
            </w:r>
          </w:p>
        </w:tc>
      </w:tr>
      <w:tr w:rsidR="00A942AA" w:rsidRPr="007D72A2" w:rsidTr="00A942AA">
        <w:trPr>
          <w:trHeight w:val="467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罗杨程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大信会计师事务所（特殊普通合伙）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QY202600359</w:t>
            </w:r>
          </w:p>
        </w:tc>
      </w:tr>
      <w:tr w:rsidR="00A942AA" w:rsidRPr="007D72A2" w:rsidTr="00A942AA">
        <w:trPr>
          <w:trHeight w:val="778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郭保庆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大信会计师事务所（特殊普通合伙）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QY201400480</w:t>
            </w:r>
          </w:p>
        </w:tc>
      </w:tr>
      <w:tr w:rsidR="00A942AA" w:rsidRPr="007D72A2" w:rsidTr="00A942AA">
        <w:trPr>
          <w:trHeight w:val="778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李松帛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大信会计师事务所（特殊普通合伙）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QY200100229</w:t>
            </w:r>
          </w:p>
        </w:tc>
      </w:tr>
      <w:tr w:rsidR="00A942AA" w:rsidRPr="007D72A2" w:rsidTr="00A942AA">
        <w:trPr>
          <w:trHeight w:val="455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刘崟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大信会计师事务所（特殊普通合伙）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QY182600290</w:t>
            </w:r>
          </w:p>
        </w:tc>
      </w:tr>
      <w:tr w:rsidR="00A942AA" w:rsidRPr="007D72A2" w:rsidTr="00A942AA">
        <w:trPr>
          <w:trHeight w:val="467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程程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大华会计师事务所（特殊普通合伙）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QY200200017</w:t>
            </w:r>
          </w:p>
        </w:tc>
      </w:tr>
      <w:tr w:rsidR="00A942AA" w:rsidRPr="007D72A2" w:rsidTr="00A942AA">
        <w:trPr>
          <w:trHeight w:val="467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何勇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大华会计师事务所（特殊普通合伙）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QY180700443</w:t>
            </w:r>
          </w:p>
        </w:tc>
      </w:tr>
      <w:tr w:rsidR="00A942AA" w:rsidRPr="007D72A2" w:rsidTr="00A942AA">
        <w:trPr>
          <w:trHeight w:val="479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田云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大华会计师事务所（特殊普通合伙）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QY201700816</w:t>
            </w:r>
          </w:p>
        </w:tc>
      </w:tr>
      <w:tr w:rsidR="00A942AA" w:rsidRPr="007D72A2" w:rsidTr="00A942AA">
        <w:trPr>
          <w:trHeight w:val="467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肖凤梅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大华会计师事务所（特殊普通合伙）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QY180700413</w:t>
            </w:r>
          </w:p>
        </w:tc>
      </w:tr>
      <w:tr w:rsidR="00A942AA" w:rsidRPr="007D72A2" w:rsidTr="00A942AA">
        <w:trPr>
          <w:trHeight w:val="467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李雪健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大华会计师事务所（特殊普通合伙）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QY190700398</w:t>
            </w:r>
          </w:p>
        </w:tc>
      </w:tr>
      <w:tr w:rsidR="00A942AA" w:rsidRPr="007D72A2" w:rsidTr="00A942AA">
        <w:trPr>
          <w:trHeight w:val="455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白莹莹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大华会计师事务所（特殊普通合伙）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QY200900005</w:t>
            </w:r>
          </w:p>
        </w:tc>
      </w:tr>
      <w:tr w:rsidR="00A942AA" w:rsidRPr="007D72A2" w:rsidTr="00A942AA">
        <w:trPr>
          <w:trHeight w:val="778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郭染丽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大华会计师事务所（特殊普通合伙）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QY180701558</w:t>
            </w:r>
          </w:p>
        </w:tc>
      </w:tr>
      <w:tr w:rsidR="00A942AA" w:rsidRPr="007D72A2" w:rsidTr="00A942AA">
        <w:trPr>
          <w:trHeight w:val="467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冯勇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大华会计师事务所（特殊普通合伙）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QY150700087</w:t>
            </w:r>
          </w:p>
        </w:tc>
      </w:tr>
      <w:tr w:rsidR="00A942AA" w:rsidRPr="007D72A2" w:rsidTr="00A942AA">
        <w:trPr>
          <w:trHeight w:val="778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王力争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大华会计师事务所（特殊普通合伙）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QY202700354</w:t>
            </w:r>
          </w:p>
        </w:tc>
      </w:tr>
      <w:tr w:rsidR="00A942AA" w:rsidRPr="007D72A2" w:rsidTr="00A942AA">
        <w:trPr>
          <w:trHeight w:val="778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李珍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天职国际会计师事务所（特殊普通合伙）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QY180702749</w:t>
            </w:r>
          </w:p>
        </w:tc>
      </w:tr>
      <w:tr w:rsidR="00A942AA" w:rsidRPr="007D72A2" w:rsidTr="00A942AA">
        <w:trPr>
          <w:trHeight w:val="467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徐梦瑶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天职国际会计师事务所（特殊普通合伙）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QY190700155</w:t>
            </w:r>
          </w:p>
        </w:tc>
      </w:tr>
      <w:tr w:rsidR="00A942AA" w:rsidRPr="007D72A2" w:rsidTr="00A942AA">
        <w:trPr>
          <w:trHeight w:val="455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刘晨晨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天职国际会计师事务所（特殊普通合伙）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QY190700281</w:t>
            </w:r>
          </w:p>
        </w:tc>
      </w:tr>
      <w:tr w:rsidR="00A942AA" w:rsidRPr="007D72A2" w:rsidTr="00A942AA">
        <w:trPr>
          <w:trHeight w:val="778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王成瑞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天职国际会计师事务所（特殊普通合伙）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QY190500149</w:t>
            </w:r>
          </w:p>
        </w:tc>
      </w:tr>
      <w:tr w:rsidR="00A942AA" w:rsidRPr="007D72A2" w:rsidTr="00A942AA">
        <w:trPr>
          <w:trHeight w:val="467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刘杨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北京苏融会计师事务所（普通合伙）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QY160701582</w:t>
            </w:r>
          </w:p>
        </w:tc>
      </w:tr>
      <w:tr w:rsidR="00A942AA" w:rsidRPr="007D72A2" w:rsidTr="00A942AA">
        <w:trPr>
          <w:trHeight w:val="790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路云霞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中兴财光华会计师事务所（特殊普通合伙）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QY190701013</w:t>
            </w:r>
          </w:p>
        </w:tc>
      </w:tr>
      <w:tr w:rsidR="00A942AA" w:rsidRPr="007D72A2" w:rsidTr="00A942AA">
        <w:trPr>
          <w:trHeight w:val="778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任巧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中兴财光华会计师事务所（特殊普通合伙）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QY192100495</w:t>
            </w:r>
          </w:p>
        </w:tc>
      </w:tr>
      <w:tr w:rsidR="00A942AA" w:rsidRPr="007D72A2" w:rsidTr="00A942AA">
        <w:trPr>
          <w:trHeight w:val="778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袁晓红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中兴财光华会计师事务所（特殊普通合伙）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QY182500413</w:t>
            </w:r>
          </w:p>
        </w:tc>
      </w:tr>
      <w:tr w:rsidR="00A942AA" w:rsidRPr="007D72A2" w:rsidTr="00A942AA">
        <w:trPr>
          <w:trHeight w:val="766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李培娜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中兴财光华会计师事务所（特殊普通合伙）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QY172500338</w:t>
            </w:r>
          </w:p>
        </w:tc>
      </w:tr>
      <w:tr w:rsidR="00A942AA" w:rsidRPr="007D72A2" w:rsidTr="00A942AA">
        <w:trPr>
          <w:trHeight w:val="778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李晶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北京中名国成会计师事务所（特殊普通合伙）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QY190800374</w:t>
            </w:r>
          </w:p>
        </w:tc>
      </w:tr>
      <w:tr w:rsidR="00A942AA" w:rsidRPr="007D72A2" w:rsidTr="00A942AA">
        <w:trPr>
          <w:trHeight w:val="778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裴雅惠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立信会计师事务所（特殊普通合伙）北京分所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QY190700189</w:t>
            </w:r>
          </w:p>
        </w:tc>
      </w:tr>
      <w:tr w:rsidR="00A942AA" w:rsidRPr="007D72A2" w:rsidTr="00A942AA">
        <w:trPr>
          <w:trHeight w:val="778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张学刚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立信会计师事务所（特殊普通合伙）北京分所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QY201100107</w:t>
            </w:r>
          </w:p>
        </w:tc>
      </w:tr>
      <w:tr w:rsidR="00A942AA" w:rsidRPr="007D72A2" w:rsidTr="00A942AA">
        <w:trPr>
          <w:trHeight w:val="778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陆雨琦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德勤华永会计师事务所（特殊普通合伙）北京分所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QY120700718</w:t>
            </w:r>
          </w:p>
        </w:tc>
      </w:tr>
      <w:tr w:rsidR="00A942AA" w:rsidRPr="007D72A2" w:rsidTr="00A942AA">
        <w:trPr>
          <w:trHeight w:val="766"/>
          <w:jc w:val="center"/>
        </w:trPr>
        <w:tc>
          <w:tcPr>
            <w:tcW w:w="814" w:type="dxa"/>
            <w:vAlign w:val="center"/>
          </w:tcPr>
          <w:p w:rsidR="00A942AA" w:rsidRPr="004B1B6F" w:rsidRDefault="00A942AA" w:rsidP="00E00D96">
            <w:pPr>
              <w:pStyle w:val="a4"/>
              <w:widowControl/>
              <w:numPr>
                <w:ilvl w:val="0"/>
                <w:numId w:val="2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陈擎</w:t>
            </w:r>
          </w:p>
        </w:tc>
        <w:tc>
          <w:tcPr>
            <w:tcW w:w="40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中审众环会计师事务所（特殊普通合伙）北京分所</w:t>
            </w:r>
          </w:p>
        </w:tc>
        <w:tc>
          <w:tcPr>
            <w:tcW w:w="23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42AA" w:rsidRPr="007D72A2" w:rsidRDefault="00A942AA" w:rsidP="007D72A2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72A2">
              <w:rPr>
                <w:rFonts w:ascii="仿宋" w:eastAsia="仿宋" w:hAnsi="仿宋" w:cs="宋体"/>
                <w:kern w:val="0"/>
                <w:sz w:val="24"/>
                <w:szCs w:val="24"/>
              </w:rPr>
              <w:t>QY111900058</w:t>
            </w:r>
          </w:p>
        </w:tc>
      </w:tr>
    </w:tbl>
    <w:p w:rsidR="007D72A2" w:rsidRPr="007D72A2" w:rsidRDefault="007D72A2" w:rsidP="007D72A2">
      <w:pPr>
        <w:widowControl/>
        <w:spacing w:before="75" w:after="75"/>
        <w:jc w:val="center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7D72A2">
        <w:rPr>
          <w:rFonts w:ascii="仿宋" w:eastAsia="仿宋" w:hAnsi="仿宋" w:cs="Arial"/>
          <w:color w:val="000000"/>
          <w:kern w:val="0"/>
          <w:sz w:val="24"/>
          <w:szCs w:val="24"/>
        </w:rPr>
        <w:br/>
      </w:r>
      <w:r w:rsidRPr="007D72A2"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</w:p>
    <w:p w:rsidR="007D72A2" w:rsidRPr="007D72A2" w:rsidRDefault="007D72A2" w:rsidP="007D72A2">
      <w:pPr>
        <w:widowControl/>
        <w:spacing w:before="75" w:after="75"/>
        <w:jc w:val="center"/>
        <w:rPr>
          <w:rFonts w:ascii="仿宋" w:eastAsia="仿宋" w:hAnsi="仿宋" w:cs="Arial"/>
          <w:color w:val="000000"/>
          <w:kern w:val="0"/>
          <w:sz w:val="32"/>
          <w:szCs w:val="32"/>
        </w:rPr>
      </w:pPr>
    </w:p>
    <w:p w:rsidR="00E24BBB" w:rsidRPr="007D72A2" w:rsidRDefault="00E24BBB">
      <w:pPr>
        <w:rPr>
          <w:rFonts w:ascii="仿宋" w:eastAsia="仿宋" w:hAnsi="仿宋"/>
        </w:rPr>
      </w:pPr>
    </w:p>
    <w:sectPr w:rsidR="00E24BBB" w:rsidRPr="007D72A2" w:rsidSect="00A942AA">
      <w:pgSz w:w="11906" w:h="16838"/>
      <w:pgMar w:top="244" w:right="1230" w:bottom="238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076" w:rsidRDefault="00435076" w:rsidP="00204131">
      <w:r>
        <w:separator/>
      </w:r>
    </w:p>
  </w:endnote>
  <w:endnote w:type="continuationSeparator" w:id="0">
    <w:p w:rsidR="00435076" w:rsidRDefault="00435076" w:rsidP="0020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076" w:rsidRDefault="00435076" w:rsidP="00204131">
      <w:r>
        <w:separator/>
      </w:r>
    </w:p>
  </w:footnote>
  <w:footnote w:type="continuationSeparator" w:id="0">
    <w:p w:rsidR="00435076" w:rsidRDefault="00435076" w:rsidP="00204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91B31"/>
    <w:multiLevelType w:val="hybridMultilevel"/>
    <w:tmpl w:val="C9BA760A"/>
    <w:lvl w:ilvl="0" w:tplc="C7B4F6B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1A66D9"/>
    <w:multiLevelType w:val="hybridMultilevel"/>
    <w:tmpl w:val="A5C891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A2"/>
    <w:rsid w:val="001F77EF"/>
    <w:rsid w:val="00204131"/>
    <w:rsid w:val="00435076"/>
    <w:rsid w:val="004B1B6F"/>
    <w:rsid w:val="007B5920"/>
    <w:rsid w:val="007D72A2"/>
    <w:rsid w:val="00A942AA"/>
    <w:rsid w:val="00B13051"/>
    <w:rsid w:val="00E00D96"/>
    <w:rsid w:val="00E2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506DBD-BB2D-4EBA-A733-CFDC55FC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2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72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4B1B6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04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0413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04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0413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942A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942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9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Company>Lenovo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张子钰</dc:creator>
  <cp:keywords/>
  <dc:description/>
  <cp:lastModifiedBy>张子钰</cp:lastModifiedBy>
  <cp:revision>4</cp:revision>
  <cp:lastPrinted>2021-10-22T01:41:00Z</cp:lastPrinted>
  <dcterms:created xsi:type="dcterms:W3CDTF">2021-10-22T01:39:00Z</dcterms:created>
  <dcterms:modified xsi:type="dcterms:W3CDTF">2021-10-22T01:41:00Z</dcterms:modified>
</cp:coreProperties>
</file>